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44524" w14:textId="77777777" w:rsidR="00AB3C51" w:rsidRDefault="00D47479">
      <w:pPr>
        <w:widowControl/>
        <w:shd w:val="clear" w:color="auto" w:fill="FFFFFF"/>
        <w:spacing w:line="750" w:lineRule="atLeast"/>
        <w:jc w:val="center"/>
        <w:outlineLvl w:val="0"/>
        <w:rPr>
          <w:rFonts w:ascii="Times New Roman" w:eastAsia="黑体" w:hAnsi="Times New Roman" w:cs="Times New Roman"/>
          <w:kern w:val="36"/>
          <w:sz w:val="40"/>
          <w:szCs w:val="40"/>
        </w:rPr>
      </w:pPr>
      <w:r>
        <w:rPr>
          <w:rFonts w:ascii="Times New Roman" w:eastAsia="黑体" w:hAnsi="Times New Roman" w:cs="Times New Roman" w:hint="eastAsia"/>
          <w:kern w:val="36"/>
          <w:sz w:val="40"/>
          <w:szCs w:val="40"/>
        </w:rPr>
        <w:t>东北大学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参与完成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202</w:t>
      </w:r>
      <w:r>
        <w:rPr>
          <w:rFonts w:ascii="Times New Roman" w:eastAsia="黑体" w:hAnsi="Times New Roman" w:cs="Times New Roman" w:hint="eastAsia"/>
          <w:kern w:val="36"/>
          <w:sz w:val="40"/>
          <w:szCs w:val="40"/>
        </w:rPr>
        <w:t>5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年度辽宁省科学技术奖项目公示</w:t>
      </w:r>
    </w:p>
    <w:p w14:paraId="40BEC2EB" w14:textId="77777777" w:rsidR="00AB3C51" w:rsidRDefault="00AB3C51">
      <w:pPr>
        <w:rPr>
          <w:rFonts w:ascii="Times New Roman" w:hAnsi="Times New Roman" w:cs="Times New Roman"/>
        </w:rPr>
      </w:pPr>
    </w:p>
    <w:p w14:paraId="23677F96" w14:textId="6E09A6A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根据《关于开展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年度辽宁省科学技术奖提名工作的通知》（辽科奖办发〔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 w:rsidR="00B51F1B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号）要求，现将我单位参与完成的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年度辽宁省科学技术奖项目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项目名称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予以公示。</w:t>
      </w:r>
    </w:p>
    <w:p w14:paraId="28228F72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自即日起</w:t>
      </w:r>
      <w:r>
        <w:rPr>
          <w:rFonts w:ascii="Times New Roman" w:eastAsia="仿宋" w:hAnsi="Times New Roman" w:cs="Times New Roman"/>
          <w:sz w:val="32"/>
          <w:szCs w:val="32"/>
        </w:rPr>
        <w:t>7</w:t>
      </w:r>
      <w:r>
        <w:rPr>
          <w:rFonts w:ascii="Times New Roman" w:eastAsia="仿宋" w:hAnsi="Times New Roman" w:cs="Times New Roman"/>
          <w:sz w:val="32"/>
          <w:szCs w:val="32"/>
        </w:rPr>
        <w:t>个自然日内，任何单位或个人对公示项目材料的真实性和项目主要完成人、主要完成单位及排序、主要知识产权等持有异议的，以书面形式向</w:t>
      </w:r>
      <w:r>
        <w:rPr>
          <w:rFonts w:ascii="Times New Roman" w:eastAsia="仿宋" w:hAnsi="Times New Roman" w:cs="Times New Roman" w:hint="eastAsia"/>
          <w:sz w:val="32"/>
          <w:szCs w:val="32"/>
        </w:rPr>
        <w:t>学校</w:t>
      </w:r>
      <w:r>
        <w:rPr>
          <w:rFonts w:ascii="Times New Roman" w:eastAsia="仿宋" w:hAnsi="Times New Roman" w:cs="Times New Roman"/>
          <w:sz w:val="32"/>
          <w:szCs w:val="32"/>
        </w:rPr>
        <w:t>提出，并提供必要的证明材料。为便于核实查证，确保实事求是、客观公正地处理异议，提出异议</w:t>
      </w:r>
      <w:r>
        <w:rPr>
          <w:rFonts w:ascii="Times New Roman" w:eastAsia="仿宋" w:hAnsi="Times New Roman" w:cs="Times New Roman"/>
          <w:sz w:val="32"/>
          <w:szCs w:val="32"/>
        </w:rPr>
        <w:t>的单位或者个人应当表明真实身份，并提供联系方式。凡匿名异议和超出期限的异议，不予受理。</w:t>
      </w:r>
    </w:p>
    <w:p w14:paraId="1B0F2CDA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特此公示。</w:t>
      </w:r>
    </w:p>
    <w:p w14:paraId="04406639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联系单位：</w:t>
      </w:r>
      <w:r>
        <w:rPr>
          <w:rFonts w:ascii="Times New Roman" w:eastAsia="仿宋" w:hAnsi="Times New Roman" w:cs="Times New Roman" w:hint="eastAsia"/>
          <w:sz w:val="32"/>
          <w:szCs w:val="32"/>
        </w:rPr>
        <w:t>东北大学科学技术研究院</w:t>
      </w:r>
    </w:p>
    <w:p w14:paraId="17AA47EA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通讯地址：</w:t>
      </w:r>
      <w:r>
        <w:rPr>
          <w:rFonts w:ascii="Times New Roman" w:eastAsia="仿宋" w:hAnsi="Times New Roman" w:cs="Times New Roman" w:hint="eastAsia"/>
          <w:sz w:val="32"/>
          <w:szCs w:val="32"/>
        </w:rPr>
        <w:t>辽宁省沈阳市和平区文化路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巷</w:t>
      </w:r>
      <w:r>
        <w:rPr>
          <w:rFonts w:ascii="Times New Roman" w:eastAsia="仿宋" w:hAnsi="Times New Roman" w:cs="Times New Roman" w:hint="eastAsia"/>
          <w:sz w:val="32"/>
          <w:szCs w:val="32"/>
        </w:rPr>
        <w:t>11</w:t>
      </w:r>
      <w:r>
        <w:rPr>
          <w:rFonts w:ascii="Times New Roman" w:eastAsia="仿宋" w:hAnsi="Times New Roman" w:cs="Times New Roman" w:hint="eastAsia"/>
          <w:sz w:val="32"/>
          <w:szCs w:val="32"/>
        </w:rPr>
        <w:t>号</w:t>
      </w:r>
    </w:p>
    <w:p w14:paraId="22F3EF88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联系电话：</w:t>
      </w:r>
      <w:r>
        <w:rPr>
          <w:rFonts w:ascii="Times New Roman" w:eastAsia="仿宋" w:hAnsi="Times New Roman" w:cs="Times New Roman" w:hint="eastAsia"/>
          <w:sz w:val="32"/>
          <w:szCs w:val="32"/>
        </w:rPr>
        <w:t>024-83687260</w:t>
      </w:r>
    </w:p>
    <w:p w14:paraId="0339008A" w14:textId="77777777" w:rsidR="00AB3C51" w:rsidRDefault="00AB3C51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3CD6503A" w14:textId="77777777" w:rsidR="00AB3C51" w:rsidRDefault="00D47479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附件：辽宁省科学技术奖</w:t>
      </w:r>
      <w:r>
        <w:rPr>
          <w:rFonts w:ascii="Times New Roman" w:eastAsia="仿宋" w:hAnsi="Times New Roman" w:cs="Times New Roman"/>
          <w:sz w:val="32"/>
          <w:szCs w:val="32"/>
        </w:rPr>
        <w:t>-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项目名称</w:t>
      </w:r>
      <w:r>
        <w:rPr>
          <w:rFonts w:ascii="Times New Roman" w:eastAsia="仿宋" w:hAnsi="Times New Roman" w:cs="Times New Roman"/>
          <w:sz w:val="32"/>
          <w:szCs w:val="32"/>
        </w:rPr>
        <w:t>-</w:t>
      </w:r>
      <w:r>
        <w:rPr>
          <w:rFonts w:ascii="Times New Roman" w:eastAsia="仿宋" w:hAnsi="Times New Roman" w:cs="Times New Roman"/>
          <w:sz w:val="32"/>
          <w:szCs w:val="32"/>
        </w:rPr>
        <w:t>公示材料</w:t>
      </w:r>
    </w:p>
    <w:p w14:paraId="4C7CCCE7" w14:textId="77777777" w:rsidR="00AB3C51" w:rsidRDefault="00AB3C51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6B626E61" w14:textId="77777777" w:rsidR="00AB3C51" w:rsidRDefault="00D47479">
      <w:pPr>
        <w:spacing w:line="520" w:lineRule="exact"/>
        <w:jc w:val="center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                             </w:t>
      </w:r>
      <w:r>
        <w:rPr>
          <w:rFonts w:ascii="Times New Roman" w:eastAsia="仿宋" w:hAnsi="Times New Roman" w:cs="Times New Roman" w:hint="eastAsia"/>
          <w:sz w:val="32"/>
          <w:szCs w:val="32"/>
        </w:rPr>
        <w:t>东北大学</w:t>
      </w:r>
      <w:r>
        <w:rPr>
          <w:rFonts w:ascii="Times New Roman" w:eastAsia="仿宋" w:hAnsi="Times New Roman" w:cs="Times New Roman"/>
          <w:sz w:val="32"/>
          <w:szCs w:val="32"/>
        </w:rPr>
        <w:t xml:space="preserve">   </w:t>
      </w:r>
    </w:p>
    <w:p w14:paraId="072B4721" w14:textId="77777777" w:rsidR="00AB3C51" w:rsidRDefault="00D47479">
      <w:pPr>
        <w:spacing w:line="520" w:lineRule="exact"/>
        <w:ind w:leftChars="2500" w:left="5250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4981476B" w14:textId="77777777" w:rsidR="00AB3C51" w:rsidRDefault="00AB3C51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  <w:sectPr w:rsidR="00AB3C5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C08AF0B" w14:textId="77777777" w:rsidR="00AB3C51" w:rsidRDefault="00D47479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年度辽宁省科学技术奖自然科学奖公示材料</w:t>
      </w:r>
    </w:p>
    <w:p w14:paraId="37E5E0A2" w14:textId="77777777" w:rsidR="00AB3C51" w:rsidRDefault="00AB3C51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05E44A9F" w14:textId="77777777" w:rsidR="00AB3C51" w:rsidRDefault="00D47479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项目名称：</w:t>
      </w:r>
    </w:p>
    <w:p w14:paraId="33791729" w14:textId="77777777" w:rsidR="00AB3C51" w:rsidRDefault="00D47479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提名者：</w:t>
      </w:r>
    </w:p>
    <w:p w14:paraId="313545B5" w14:textId="77777777" w:rsidR="00AB3C51" w:rsidRDefault="00D47479">
      <w:pPr>
        <w:rPr>
          <w:rFonts w:ascii="Times New Roman" w:eastAsia="宋体" w:hAnsi="Times New Roman" w:cs="Times New Roman"/>
          <w:sz w:val="32"/>
          <w:szCs w:val="36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主要完成人（完成单位）：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例子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3A5E8F9D" w14:textId="77777777" w:rsidR="00AB3C51" w:rsidRDefault="00D47479">
      <w:pPr>
        <w:pStyle w:val="a4"/>
        <w:ind w:firstLineChars="0" w:firstLine="0"/>
        <w:jc w:val="center"/>
        <w:outlineLvl w:val="1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代表性论文（专著）目录（不超过</w:t>
      </w:r>
      <w:r>
        <w:rPr>
          <w:rFonts w:ascii="Times New Roman" w:hAnsi="Times New Roman" w:hint="eastAsia"/>
          <w:b/>
          <w:bCs/>
          <w:sz w:val="28"/>
        </w:rPr>
        <w:t>7</w:t>
      </w:r>
      <w:r>
        <w:rPr>
          <w:rFonts w:ascii="Times New Roman" w:hAnsi="Times New Roman"/>
          <w:b/>
          <w:bCs/>
          <w:sz w:val="28"/>
        </w:rPr>
        <w:t>篇）</w:t>
      </w:r>
    </w:p>
    <w:tbl>
      <w:tblPr>
        <w:tblW w:w="99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556"/>
        <w:gridCol w:w="1308"/>
        <w:gridCol w:w="1064"/>
        <w:gridCol w:w="1115"/>
        <w:gridCol w:w="1047"/>
        <w:gridCol w:w="1056"/>
        <w:gridCol w:w="1108"/>
        <w:gridCol w:w="1108"/>
      </w:tblGrid>
      <w:tr w:rsidR="00AB3C51" w14:paraId="65E154B1" w14:textId="77777777">
        <w:trPr>
          <w:trHeight w:val="1218"/>
          <w:jc w:val="center"/>
        </w:trPr>
        <w:tc>
          <w:tcPr>
            <w:tcW w:w="594" w:type="dxa"/>
            <w:vAlign w:val="center"/>
          </w:tcPr>
          <w:p w14:paraId="2CC44CBB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序号</w:t>
            </w:r>
          </w:p>
        </w:tc>
        <w:tc>
          <w:tcPr>
            <w:tcW w:w="1556" w:type="dxa"/>
            <w:vAlign w:val="center"/>
          </w:tcPr>
          <w:p w14:paraId="3CED31D7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论文（专著）</w:t>
            </w:r>
          </w:p>
          <w:p w14:paraId="14E8C71B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名称</w:t>
            </w: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刊名</w:t>
            </w:r>
          </w:p>
          <w:p w14:paraId="5DDD36D0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作者</w:t>
            </w:r>
          </w:p>
        </w:tc>
        <w:tc>
          <w:tcPr>
            <w:tcW w:w="1308" w:type="dxa"/>
            <w:vAlign w:val="center"/>
          </w:tcPr>
          <w:p w14:paraId="67FC22B3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年卷页码</w:t>
            </w:r>
          </w:p>
          <w:p w14:paraId="5BE739C3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年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卷</w:t>
            </w:r>
          </w:p>
          <w:p w14:paraId="43FCDA6E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页）</w:t>
            </w:r>
          </w:p>
        </w:tc>
        <w:tc>
          <w:tcPr>
            <w:tcW w:w="1064" w:type="dxa"/>
            <w:vAlign w:val="center"/>
          </w:tcPr>
          <w:p w14:paraId="6571D51E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发表时间（年月日）</w:t>
            </w:r>
          </w:p>
        </w:tc>
        <w:tc>
          <w:tcPr>
            <w:tcW w:w="1115" w:type="dxa"/>
            <w:vAlign w:val="center"/>
          </w:tcPr>
          <w:p w14:paraId="0C90B353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通讯作者</w:t>
            </w:r>
          </w:p>
          <w:p w14:paraId="3C2691D6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47" w:type="dxa"/>
            <w:vAlign w:val="center"/>
          </w:tcPr>
          <w:p w14:paraId="060491E8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第一作者</w:t>
            </w:r>
          </w:p>
          <w:p w14:paraId="5A014F7E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56" w:type="dxa"/>
            <w:vAlign w:val="center"/>
          </w:tcPr>
          <w:p w14:paraId="61106696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国内作者</w:t>
            </w:r>
          </w:p>
        </w:tc>
        <w:tc>
          <w:tcPr>
            <w:tcW w:w="1108" w:type="dxa"/>
            <w:vAlign w:val="center"/>
          </w:tcPr>
          <w:p w14:paraId="5F923044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论文署名单位是否包含国外单位</w:t>
            </w:r>
          </w:p>
        </w:tc>
        <w:tc>
          <w:tcPr>
            <w:tcW w:w="1108" w:type="dxa"/>
            <w:vAlign w:val="center"/>
          </w:tcPr>
          <w:p w14:paraId="207D3F3E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国内</w:t>
            </w:r>
            <w:r>
              <w:rPr>
                <w:rFonts w:ascii="Times New Roman"/>
                <w:color w:val="000000"/>
                <w:kern w:val="2"/>
                <w:sz w:val="21"/>
                <w:szCs w:val="28"/>
                <w:lang w:val="en"/>
              </w:rPr>
              <w:t>/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  <w:lang w:val="en"/>
              </w:rPr>
              <w:t>国外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/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省内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  <w:lang w:val="en"/>
              </w:rPr>
              <w:t>代表性论文（专著）</w:t>
            </w:r>
          </w:p>
        </w:tc>
      </w:tr>
      <w:tr w:rsidR="00AB3C51" w14:paraId="0B049A0B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2AEE813A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4C90252B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64C1D0A0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62A5C1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4CF539A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34F496A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0736AC3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213CAE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6D8FFE5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455885C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72F93BB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2</w:t>
            </w:r>
          </w:p>
        </w:tc>
        <w:tc>
          <w:tcPr>
            <w:tcW w:w="1556" w:type="dxa"/>
            <w:vAlign w:val="center"/>
          </w:tcPr>
          <w:p w14:paraId="384519A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F5951B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5B1E342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524485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19BB160A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9914CF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7747F10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253ABE2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329447B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703F01C7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3</w:t>
            </w:r>
          </w:p>
        </w:tc>
        <w:tc>
          <w:tcPr>
            <w:tcW w:w="1556" w:type="dxa"/>
            <w:vAlign w:val="center"/>
          </w:tcPr>
          <w:p w14:paraId="490DE3F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4610F7A2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7DCBD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600AB28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8FCC3D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AAC9DA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49B0881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4A917669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6039B60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4B041C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4</w:t>
            </w:r>
          </w:p>
        </w:tc>
        <w:tc>
          <w:tcPr>
            <w:tcW w:w="1556" w:type="dxa"/>
            <w:vAlign w:val="center"/>
          </w:tcPr>
          <w:p w14:paraId="2F5043B4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29A911FE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9DF971A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BD5C104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713501F9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B53E630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0807F782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545DEA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1490DE5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69754CC7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5</w:t>
            </w:r>
          </w:p>
        </w:tc>
        <w:tc>
          <w:tcPr>
            <w:tcW w:w="1556" w:type="dxa"/>
            <w:vAlign w:val="center"/>
          </w:tcPr>
          <w:p w14:paraId="6110311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A3E3423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A25304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EA41355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05B6171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591DCAD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7FF35A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B2029AE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24D7A5CC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DD35E0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6</w:t>
            </w:r>
          </w:p>
        </w:tc>
        <w:tc>
          <w:tcPr>
            <w:tcW w:w="1556" w:type="dxa"/>
            <w:vAlign w:val="center"/>
          </w:tcPr>
          <w:p w14:paraId="4D132CF5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55A744DC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FA51239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83017CE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4624C268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8C4DF58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199EE9E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238C44B8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AB3C51" w14:paraId="40C90FCD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40380549" w14:textId="77777777" w:rsidR="00AB3C51" w:rsidRDefault="00D47479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7</w:t>
            </w:r>
          </w:p>
        </w:tc>
        <w:tc>
          <w:tcPr>
            <w:tcW w:w="1556" w:type="dxa"/>
            <w:vAlign w:val="center"/>
          </w:tcPr>
          <w:p w14:paraId="24340042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036383AA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16B6D44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AFB53A9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5524B966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1F7BE1AD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D82BEA4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D78F25D" w14:textId="77777777" w:rsidR="00AB3C51" w:rsidRDefault="00AB3C51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</w:tbl>
    <w:p w14:paraId="676F2421" w14:textId="77777777" w:rsidR="00AB3C51" w:rsidRDefault="00AB3C51">
      <w:pPr>
        <w:rPr>
          <w:rFonts w:ascii="Times New Roman" w:eastAsia="黑体" w:hAnsi="Times New Roman" w:cs="Times New Roman"/>
          <w:sz w:val="32"/>
          <w:szCs w:val="36"/>
        </w:rPr>
      </w:pPr>
    </w:p>
    <w:p w14:paraId="3CFF2E62" w14:textId="77777777" w:rsidR="00AB3C51" w:rsidRDefault="00AB3C51">
      <w:pPr>
        <w:pStyle w:val="a3"/>
        <w:rPr>
          <w:rFonts w:ascii="Times New Roman" w:eastAsia="黑体" w:hAnsi="Times New Roman" w:cs="Times New Roman"/>
          <w:sz w:val="32"/>
          <w:szCs w:val="36"/>
        </w:rPr>
      </w:pPr>
    </w:p>
    <w:p w14:paraId="3AC9024D" w14:textId="77777777" w:rsidR="00AB3C51" w:rsidRDefault="00AB3C51">
      <w:pPr>
        <w:rPr>
          <w:rFonts w:ascii="Times New Roman" w:eastAsia="黑体" w:hAnsi="Times New Roman" w:cs="Times New Roman"/>
          <w:sz w:val="32"/>
          <w:szCs w:val="36"/>
        </w:rPr>
      </w:pPr>
    </w:p>
    <w:p w14:paraId="63CA08D5" w14:textId="77777777" w:rsidR="00AB3C51" w:rsidRDefault="00AB3C51">
      <w:pPr>
        <w:pStyle w:val="a3"/>
        <w:rPr>
          <w:rFonts w:ascii="Times New Roman" w:eastAsia="黑体" w:hAnsi="Times New Roman" w:cs="Times New Roman"/>
          <w:sz w:val="32"/>
          <w:szCs w:val="36"/>
        </w:rPr>
      </w:pPr>
    </w:p>
    <w:p w14:paraId="6724BBD9" w14:textId="77777777" w:rsidR="00AB3C51" w:rsidRDefault="00AB3C51"/>
    <w:p w14:paraId="7E8979CA" w14:textId="77777777" w:rsidR="00AB3C51" w:rsidRDefault="00D47479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年度辽宁省科学技术奖技术发明奖公示材料</w:t>
      </w:r>
    </w:p>
    <w:p w14:paraId="727A5DA0" w14:textId="77777777" w:rsidR="00AB3C51" w:rsidRDefault="00AB3C51">
      <w:pPr>
        <w:rPr>
          <w:rFonts w:ascii="Times New Roman" w:eastAsia="黑体" w:hAnsi="Times New Roman" w:cs="Times New Roman"/>
          <w:sz w:val="32"/>
          <w:szCs w:val="36"/>
        </w:rPr>
      </w:pPr>
    </w:p>
    <w:p w14:paraId="6EFC9459" w14:textId="77777777" w:rsidR="00AB3C51" w:rsidRDefault="00D47479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4A6D8C55" w14:textId="77777777" w:rsidR="00AB3C51" w:rsidRDefault="00D47479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</w:p>
    <w:p w14:paraId="02C52F49" w14:textId="77777777" w:rsidR="00AB3C51" w:rsidRDefault="00D47479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主要完成人（完成单位</w:t>
      </w:r>
      <w:r>
        <w:rPr>
          <w:rFonts w:ascii="Times New Roman" w:eastAsia="宋体" w:hAnsi="Times New Roman" w:cs="Times New Roman"/>
          <w:sz w:val="28"/>
          <w:szCs w:val="32"/>
        </w:rPr>
        <w:t>）：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19B52351" w14:textId="77777777" w:rsidR="00AB3C51" w:rsidRDefault="00AB3C51">
      <w:pPr>
        <w:rPr>
          <w:rFonts w:ascii="Times New Roman" w:eastAsia="宋体" w:hAnsi="Times New Roman" w:cs="Times New Roman"/>
          <w:sz w:val="28"/>
          <w:szCs w:val="32"/>
        </w:rPr>
      </w:pPr>
    </w:p>
    <w:p w14:paraId="38903773" w14:textId="77777777" w:rsidR="00AB3C51" w:rsidRDefault="00D47479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AB3C51" w14:paraId="608FE991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471AD091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5E8B64C8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5B2FA042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3248664E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2C8349DC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751786EA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168EB148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2F623B80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674A9EAC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6D6E6449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AB3C51" w14:paraId="75E52E01" w14:textId="77777777">
        <w:trPr>
          <w:trHeight w:val="717"/>
          <w:jc w:val="center"/>
        </w:trPr>
        <w:tc>
          <w:tcPr>
            <w:tcW w:w="1088" w:type="dxa"/>
          </w:tcPr>
          <w:p w14:paraId="23AE023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4088DA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CF6A23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1E371D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B29979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72B9BF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E2F1F5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2F009A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BFBDF0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9CFF00B" w14:textId="77777777">
        <w:trPr>
          <w:trHeight w:val="717"/>
          <w:jc w:val="center"/>
        </w:trPr>
        <w:tc>
          <w:tcPr>
            <w:tcW w:w="1088" w:type="dxa"/>
          </w:tcPr>
          <w:p w14:paraId="176155F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EA79A6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CBEFD8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F2B2DA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109D2C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169732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88A4AE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34EB43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EF5DFA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3776D6CC" w14:textId="77777777">
        <w:trPr>
          <w:trHeight w:val="717"/>
          <w:jc w:val="center"/>
        </w:trPr>
        <w:tc>
          <w:tcPr>
            <w:tcW w:w="1088" w:type="dxa"/>
          </w:tcPr>
          <w:p w14:paraId="1C32588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D43187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7389556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077400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9089D7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45C6E17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D4CA6B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CB71B2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82BAF5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352A5809" w14:textId="77777777">
        <w:trPr>
          <w:trHeight w:val="717"/>
          <w:jc w:val="center"/>
        </w:trPr>
        <w:tc>
          <w:tcPr>
            <w:tcW w:w="1088" w:type="dxa"/>
          </w:tcPr>
          <w:p w14:paraId="23B23D9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8CAC3E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0C08CA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C0D550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FD9AD5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4555BB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00309D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350004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A17B2F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197B7B64" w14:textId="77777777">
        <w:trPr>
          <w:trHeight w:val="717"/>
          <w:jc w:val="center"/>
        </w:trPr>
        <w:tc>
          <w:tcPr>
            <w:tcW w:w="1088" w:type="dxa"/>
          </w:tcPr>
          <w:p w14:paraId="307FDC4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00F25C0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59C23C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6AA2A5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5F8438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69C062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59132C2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A2EE05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58A5F46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20C38D14" w14:textId="77777777">
        <w:trPr>
          <w:trHeight w:val="717"/>
          <w:jc w:val="center"/>
        </w:trPr>
        <w:tc>
          <w:tcPr>
            <w:tcW w:w="1088" w:type="dxa"/>
          </w:tcPr>
          <w:p w14:paraId="27F21BF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8EC7BF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5961A1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D2C487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7238B6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4F6AAC1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22E4C1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7196B83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C3AC86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8990F41" w14:textId="77777777">
        <w:trPr>
          <w:trHeight w:val="717"/>
          <w:jc w:val="center"/>
        </w:trPr>
        <w:tc>
          <w:tcPr>
            <w:tcW w:w="1088" w:type="dxa"/>
          </w:tcPr>
          <w:p w14:paraId="3B77FE0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22E36E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93983F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FEFC2D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6923C5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BD08D9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6858D2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3F5CCD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0FF8FC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D018D81" w14:textId="77777777">
        <w:trPr>
          <w:trHeight w:val="717"/>
          <w:jc w:val="center"/>
        </w:trPr>
        <w:tc>
          <w:tcPr>
            <w:tcW w:w="1088" w:type="dxa"/>
          </w:tcPr>
          <w:p w14:paraId="25CC18C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65BBE1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72B4439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51553B3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B18B3C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A5C7FC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4052D9D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F5C786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A17276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22458598" w14:textId="77777777">
        <w:trPr>
          <w:trHeight w:val="717"/>
          <w:jc w:val="center"/>
        </w:trPr>
        <w:tc>
          <w:tcPr>
            <w:tcW w:w="1088" w:type="dxa"/>
          </w:tcPr>
          <w:p w14:paraId="66A2295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0A3A14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6FE272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D0C7BB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B7CCF1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981503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AA878F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F11142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855F97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8ED7712" w14:textId="77777777">
        <w:trPr>
          <w:trHeight w:val="717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5925E14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18C070F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7AEAA72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7C40045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7575368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0C3442B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4025E4D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177B951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6DFCCCB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78DB2E5D" w14:textId="77777777" w:rsidR="00AB3C51" w:rsidRDefault="00AB3C51">
      <w:pPr>
        <w:jc w:val="center"/>
        <w:rPr>
          <w:rFonts w:ascii="Times New Roman" w:eastAsia="黑体" w:hAnsi="Times New Roman" w:cs="Times New Roman"/>
          <w:sz w:val="32"/>
          <w:szCs w:val="36"/>
        </w:rPr>
      </w:pPr>
    </w:p>
    <w:p w14:paraId="116ABC25" w14:textId="77777777" w:rsidR="00AB3C51" w:rsidRDefault="00D47479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</w:t>
      </w:r>
      <w:r>
        <w:rPr>
          <w:rFonts w:ascii="Times New Roman" w:eastAsia="黑体" w:hAnsi="Times New Roman" w:cs="Times New Roman" w:hint="eastAsia"/>
          <w:sz w:val="32"/>
          <w:szCs w:val="36"/>
        </w:rPr>
        <w:t>科学技术进步奖</w:t>
      </w:r>
      <w:r>
        <w:rPr>
          <w:rFonts w:ascii="Times New Roman" w:eastAsia="黑体" w:hAnsi="Times New Roman" w:cs="Times New Roman"/>
          <w:sz w:val="32"/>
          <w:szCs w:val="36"/>
        </w:rPr>
        <w:t>公示材料</w:t>
      </w:r>
    </w:p>
    <w:p w14:paraId="66BA2A06" w14:textId="77777777" w:rsidR="00AB3C51" w:rsidRDefault="00AB3C51">
      <w:pPr>
        <w:rPr>
          <w:rFonts w:ascii="Times New Roman" w:eastAsia="黑体" w:hAnsi="Times New Roman" w:cs="Times New Roman"/>
          <w:sz w:val="32"/>
          <w:szCs w:val="36"/>
        </w:rPr>
      </w:pPr>
    </w:p>
    <w:p w14:paraId="0D004B64" w14:textId="77777777" w:rsidR="00AB3C51" w:rsidRDefault="00D47479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1F26B5D6" w14:textId="77777777" w:rsidR="00AB3C51" w:rsidRDefault="00D47479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</w:p>
    <w:p w14:paraId="286EB28B" w14:textId="77777777" w:rsidR="00AB3C51" w:rsidRDefault="00D47479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</w:t>
      </w:r>
      <w:r>
        <w:rPr>
          <w:rFonts w:ascii="Times New Roman" w:eastAsia="宋体" w:hAnsi="Times New Roman" w:cs="Times New Roman"/>
          <w:sz w:val="28"/>
          <w:szCs w:val="32"/>
        </w:rPr>
        <w:t>：</w:t>
      </w:r>
      <w:r>
        <w:rPr>
          <w:rFonts w:ascii="Times New Roman" w:eastAsia="宋体" w:hAnsi="Times New Roman" w:cs="Times New Roman" w:hint="eastAsia"/>
          <w:sz w:val="28"/>
          <w:szCs w:val="32"/>
        </w:rPr>
        <w:t>例子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张三、李四（按照完成人排序）</w:t>
      </w:r>
    </w:p>
    <w:p w14:paraId="1541004C" w14:textId="77777777" w:rsidR="00AB3C51" w:rsidRDefault="00D47479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主要完成单位：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东北大学、天津大学（按照完成单位排序）</w:t>
      </w:r>
    </w:p>
    <w:p w14:paraId="22387092" w14:textId="77777777" w:rsidR="00AB3C51" w:rsidRDefault="00AB3C51">
      <w:pPr>
        <w:rPr>
          <w:rFonts w:ascii="Times New Roman" w:eastAsia="宋体" w:hAnsi="Times New Roman" w:cs="Times New Roman"/>
          <w:sz w:val="28"/>
          <w:szCs w:val="32"/>
        </w:rPr>
      </w:pPr>
    </w:p>
    <w:p w14:paraId="50AD3BA8" w14:textId="77777777" w:rsidR="00AB3C51" w:rsidRDefault="00D47479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AB3C51" w14:paraId="4E4FC337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73F26E31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16641BF4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1CA14BB0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6574290E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3840EF57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2A913F7C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30A6A958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73C23B5C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38552CAD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12AEFDB4" w14:textId="77777777" w:rsidR="00AB3C51" w:rsidRDefault="00D47479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AB3C51" w14:paraId="11A6FF1B" w14:textId="77777777">
        <w:trPr>
          <w:trHeight w:val="641"/>
          <w:jc w:val="center"/>
        </w:trPr>
        <w:tc>
          <w:tcPr>
            <w:tcW w:w="1088" w:type="dxa"/>
          </w:tcPr>
          <w:p w14:paraId="39390E4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22F2190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1EDC925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6B89D7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6E0601A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57EE13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D78EE0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777CCFC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8A97E2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6059DBAC" w14:textId="77777777">
        <w:trPr>
          <w:trHeight w:val="641"/>
          <w:jc w:val="center"/>
        </w:trPr>
        <w:tc>
          <w:tcPr>
            <w:tcW w:w="1088" w:type="dxa"/>
          </w:tcPr>
          <w:p w14:paraId="5BFE70C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D5F13D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6D3254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B08004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3A50E0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31B3A8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08B036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1B30E26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19F8A7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11EA8510" w14:textId="77777777">
        <w:trPr>
          <w:trHeight w:val="641"/>
          <w:jc w:val="center"/>
        </w:trPr>
        <w:tc>
          <w:tcPr>
            <w:tcW w:w="1088" w:type="dxa"/>
          </w:tcPr>
          <w:p w14:paraId="6574EF3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013169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059184B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896713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5F13D7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7A1C03F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081CB84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CF814A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30E37D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608988D" w14:textId="77777777">
        <w:trPr>
          <w:trHeight w:val="641"/>
          <w:jc w:val="center"/>
        </w:trPr>
        <w:tc>
          <w:tcPr>
            <w:tcW w:w="1088" w:type="dxa"/>
          </w:tcPr>
          <w:p w14:paraId="2C37454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C2E9F3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3E34A0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5FA9B2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2CC66F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F886CD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46F1200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36D409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F3C6D7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090821F3" w14:textId="77777777">
        <w:trPr>
          <w:trHeight w:val="641"/>
          <w:jc w:val="center"/>
        </w:trPr>
        <w:tc>
          <w:tcPr>
            <w:tcW w:w="1088" w:type="dxa"/>
          </w:tcPr>
          <w:p w14:paraId="71442A7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24375C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D7F59D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FF0A9F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D0AD4B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2587BE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0B2E7B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D598E2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25EBD96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6B2822ED" w14:textId="77777777">
        <w:trPr>
          <w:trHeight w:val="641"/>
          <w:jc w:val="center"/>
        </w:trPr>
        <w:tc>
          <w:tcPr>
            <w:tcW w:w="1088" w:type="dxa"/>
          </w:tcPr>
          <w:p w14:paraId="09A8688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8E7F3D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5522F8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9AC4EE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D4905E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DB3A01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37A309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76A792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0DD698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1481812" w14:textId="77777777">
        <w:trPr>
          <w:trHeight w:val="641"/>
          <w:jc w:val="center"/>
        </w:trPr>
        <w:tc>
          <w:tcPr>
            <w:tcW w:w="1088" w:type="dxa"/>
          </w:tcPr>
          <w:p w14:paraId="2B0AA44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6774CF45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706A8BF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0304B9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151A903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89398F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D7C8D50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8D483E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0D2CB0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254DB5EA" w14:textId="77777777">
        <w:trPr>
          <w:trHeight w:val="641"/>
          <w:jc w:val="center"/>
        </w:trPr>
        <w:tc>
          <w:tcPr>
            <w:tcW w:w="1088" w:type="dxa"/>
          </w:tcPr>
          <w:p w14:paraId="56C80A4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C08467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85DCC8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93DB93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E068B4E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6F76314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2304929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DCC6FA9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A80FBFB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74B8D234" w14:textId="77777777">
        <w:trPr>
          <w:trHeight w:val="641"/>
          <w:jc w:val="center"/>
        </w:trPr>
        <w:tc>
          <w:tcPr>
            <w:tcW w:w="1088" w:type="dxa"/>
          </w:tcPr>
          <w:p w14:paraId="23C08B6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FF8EA7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0DEC274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7E7C34D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124817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6C0EA3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54AE27C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01EC86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B1E0D1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AB3C51" w14:paraId="644E2F52" w14:textId="77777777">
        <w:trPr>
          <w:trHeight w:val="641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3B491C1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7E82F9A2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1B8E1D4A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7F59ADD7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1393F528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26B88803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774B7A5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4F598DE6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78790F01" w14:textId="77777777" w:rsidR="00AB3C51" w:rsidRDefault="00AB3C51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7EFE4D3C" w14:textId="77777777" w:rsidR="00AB3C51" w:rsidRDefault="00AB3C51">
      <w:pPr>
        <w:rPr>
          <w:rFonts w:ascii="Times New Roman" w:eastAsia="黑体" w:hAnsi="Times New Roman" w:cs="Times New Roman"/>
        </w:rPr>
      </w:pPr>
    </w:p>
    <w:p w14:paraId="1C94F30F" w14:textId="77777777" w:rsidR="00AB3C51" w:rsidRDefault="00AB3C51">
      <w:pPr>
        <w:rPr>
          <w:rFonts w:ascii="Times New Roman" w:eastAsia="黑体" w:hAnsi="Times New Roman" w:cs="Times New Roman"/>
        </w:rPr>
      </w:pPr>
    </w:p>
    <w:sectPr w:rsidR="00AB3C51">
      <w:pgSz w:w="11906" w:h="16838"/>
      <w:pgMar w:top="1327" w:right="1519" w:bottom="1327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B48D1" w14:textId="77777777" w:rsidR="00D47479" w:rsidRDefault="00D47479" w:rsidP="00B51F1B">
      <w:r>
        <w:separator/>
      </w:r>
    </w:p>
  </w:endnote>
  <w:endnote w:type="continuationSeparator" w:id="0">
    <w:p w14:paraId="4E65115A" w14:textId="77777777" w:rsidR="00D47479" w:rsidRDefault="00D47479" w:rsidP="00B5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80E08" w14:textId="77777777" w:rsidR="00D47479" w:rsidRDefault="00D47479" w:rsidP="00B51F1B">
      <w:r>
        <w:separator/>
      </w:r>
    </w:p>
  </w:footnote>
  <w:footnote w:type="continuationSeparator" w:id="0">
    <w:p w14:paraId="761BDA93" w14:textId="77777777" w:rsidR="00D47479" w:rsidRDefault="00D47479" w:rsidP="00B51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DA"/>
    <w:rsid w:val="001C09DB"/>
    <w:rsid w:val="00201D86"/>
    <w:rsid w:val="003A738C"/>
    <w:rsid w:val="003B261C"/>
    <w:rsid w:val="004779DA"/>
    <w:rsid w:val="005B43A5"/>
    <w:rsid w:val="005F6C31"/>
    <w:rsid w:val="00675D81"/>
    <w:rsid w:val="00761281"/>
    <w:rsid w:val="007B18C7"/>
    <w:rsid w:val="008D2DEF"/>
    <w:rsid w:val="008F70E2"/>
    <w:rsid w:val="00A01437"/>
    <w:rsid w:val="00AB3C51"/>
    <w:rsid w:val="00AB501C"/>
    <w:rsid w:val="00B51F1B"/>
    <w:rsid w:val="00C1231A"/>
    <w:rsid w:val="00D47479"/>
    <w:rsid w:val="00D620F1"/>
    <w:rsid w:val="00DC1819"/>
    <w:rsid w:val="00E12564"/>
    <w:rsid w:val="00E239B1"/>
    <w:rsid w:val="00E82658"/>
    <w:rsid w:val="00F86F55"/>
    <w:rsid w:val="01311D17"/>
    <w:rsid w:val="05A171F9"/>
    <w:rsid w:val="05CF1AFF"/>
    <w:rsid w:val="06053772"/>
    <w:rsid w:val="061614DB"/>
    <w:rsid w:val="06AE5BB8"/>
    <w:rsid w:val="06BD404D"/>
    <w:rsid w:val="0AAC0660"/>
    <w:rsid w:val="0C2D57D1"/>
    <w:rsid w:val="0DED6FC6"/>
    <w:rsid w:val="150F1F18"/>
    <w:rsid w:val="16DD2AAF"/>
    <w:rsid w:val="18381785"/>
    <w:rsid w:val="197F5742"/>
    <w:rsid w:val="1B740D26"/>
    <w:rsid w:val="1BC439BD"/>
    <w:rsid w:val="1D8F1E47"/>
    <w:rsid w:val="20607ACB"/>
    <w:rsid w:val="21D97B35"/>
    <w:rsid w:val="22B91715"/>
    <w:rsid w:val="27A42993"/>
    <w:rsid w:val="291E0523"/>
    <w:rsid w:val="2AD90BA6"/>
    <w:rsid w:val="2D493EE9"/>
    <w:rsid w:val="2E344345"/>
    <w:rsid w:val="2ED25604"/>
    <w:rsid w:val="2F4862FA"/>
    <w:rsid w:val="30AB6B41"/>
    <w:rsid w:val="3330332D"/>
    <w:rsid w:val="33884F17"/>
    <w:rsid w:val="33B73A4E"/>
    <w:rsid w:val="3445105A"/>
    <w:rsid w:val="38AA3B82"/>
    <w:rsid w:val="38B95B73"/>
    <w:rsid w:val="399C171C"/>
    <w:rsid w:val="3A703D04"/>
    <w:rsid w:val="3E55633E"/>
    <w:rsid w:val="452627E2"/>
    <w:rsid w:val="471A1ED2"/>
    <w:rsid w:val="49F904C5"/>
    <w:rsid w:val="4A8E6E5F"/>
    <w:rsid w:val="4DF72F6D"/>
    <w:rsid w:val="506D5769"/>
    <w:rsid w:val="53E2021C"/>
    <w:rsid w:val="54210D44"/>
    <w:rsid w:val="56222CCF"/>
    <w:rsid w:val="57EC1669"/>
    <w:rsid w:val="58810003"/>
    <w:rsid w:val="59814033"/>
    <w:rsid w:val="5A8A5A67"/>
    <w:rsid w:val="5D1551BE"/>
    <w:rsid w:val="60FD0443"/>
    <w:rsid w:val="61714E5F"/>
    <w:rsid w:val="62C3746A"/>
    <w:rsid w:val="64AA08E2"/>
    <w:rsid w:val="64B27796"/>
    <w:rsid w:val="656C5B97"/>
    <w:rsid w:val="65A06CD2"/>
    <w:rsid w:val="68955405"/>
    <w:rsid w:val="69C2047C"/>
    <w:rsid w:val="6D7D4DE5"/>
    <w:rsid w:val="6FEC0000"/>
    <w:rsid w:val="71414FF5"/>
    <w:rsid w:val="740C0C71"/>
    <w:rsid w:val="75297601"/>
    <w:rsid w:val="780879A1"/>
    <w:rsid w:val="791F31F5"/>
    <w:rsid w:val="7B875081"/>
    <w:rsid w:val="7D31799A"/>
    <w:rsid w:val="7D9121E7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E0763"/>
  <w15:docId w15:val="{6D9D3F07-F95F-4157-812B-067E50EB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semiHidden/>
    <w:qFormat/>
    <w:pPr>
      <w:spacing w:after="120"/>
    </w:pPr>
  </w:style>
  <w:style w:type="paragraph" w:styleId="a4">
    <w:name w:val="Plain Text"/>
    <w:basedOn w:val="a"/>
    <w:link w:val="a5"/>
    <w:uiPriority w:val="99"/>
    <w:qFormat/>
    <w:pPr>
      <w:spacing w:line="360" w:lineRule="auto"/>
      <w:ind w:firstLineChars="200" w:firstLine="480"/>
    </w:pPr>
    <w:rPr>
      <w:rFonts w:ascii="宋体" w:eastAsia="宋体" w:hAnsi="Courier New" w:cs="Times New Roman"/>
      <w:kern w:val="0"/>
      <w:sz w:val="20"/>
      <w:szCs w:val="21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纯文本 字符"/>
    <w:basedOn w:val="a0"/>
    <w:link w:val="a4"/>
    <w:uiPriority w:val="99"/>
    <w:qFormat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成立</dc:creator>
  <cp:lastModifiedBy>China</cp:lastModifiedBy>
  <cp:revision>95</cp:revision>
  <dcterms:created xsi:type="dcterms:W3CDTF">2022-05-07T03:52:00Z</dcterms:created>
  <dcterms:modified xsi:type="dcterms:W3CDTF">2025-11-06T08:21:00Z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C14E3CB8EC9741EBBA4B0E92E86C07B6_12</vt:lpwstr>
  </property>
  <property fmtid="{D5CDD505-2E9C-101B-9397-08002B2CF9AE}" pid="4" name="KSOTemplateDocerSaveRecord">
    <vt:lpwstr>eyJoZGlkIjoiODQ1ODU1YjFmMDRlNGNjMDgxNzFiYzhkMjg5YTIwYTMiLCJ1c2VySWQiOiI0OTg3NjM1NjkifQ==</vt:lpwstr>
  </property>
</Properties>
</file>